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8C" w:rsidRPr="00775BA4" w:rsidRDefault="00D2318C" w:rsidP="00D2318C">
      <w:pPr>
        <w:snapToGrid w:val="0"/>
        <w:jc w:val="center"/>
        <w:rPr>
          <w:rFonts w:ascii="Arial" w:hAnsi="Arial" w:cs="Arial"/>
          <w:b/>
          <w:caps/>
        </w:rPr>
      </w:pPr>
      <w:r w:rsidRPr="00775BA4">
        <w:rPr>
          <w:rFonts w:ascii="Arial" w:hAnsi="Arial" w:cs="Arial"/>
          <w:b/>
          <w:caps/>
        </w:rPr>
        <w:t xml:space="preserve">хайрюзовский сельский совет депутатов </w:t>
      </w:r>
    </w:p>
    <w:p w:rsidR="00D2318C" w:rsidRPr="00775BA4" w:rsidRDefault="00D2318C" w:rsidP="00D2318C">
      <w:pPr>
        <w:snapToGrid w:val="0"/>
        <w:jc w:val="center"/>
        <w:rPr>
          <w:rFonts w:ascii="Arial" w:hAnsi="Arial" w:cs="Arial"/>
          <w:b/>
          <w:caps/>
        </w:rPr>
      </w:pPr>
      <w:r w:rsidRPr="00775BA4">
        <w:rPr>
          <w:rFonts w:ascii="Arial" w:hAnsi="Arial" w:cs="Arial"/>
          <w:b/>
          <w:caps/>
        </w:rPr>
        <w:t>ТРоицкого района алтайского края</w:t>
      </w:r>
    </w:p>
    <w:p w:rsidR="00D2318C" w:rsidRPr="00775BA4" w:rsidRDefault="00D2318C" w:rsidP="00D2318C">
      <w:pPr>
        <w:snapToGrid w:val="0"/>
        <w:jc w:val="center"/>
        <w:rPr>
          <w:rFonts w:ascii="Arial" w:hAnsi="Arial" w:cs="Arial"/>
          <w:b/>
          <w:bCs/>
          <w:caps/>
        </w:rPr>
      </w:pPr>
    </w:p>
    <w:p w:rsidR="00D2318C" w:rsidRPr="00775BA4" w:rsidRDefault="00D2318C" w:rsidP="00D2318C">
      <w:pPr>
        <w:snapToGrid w:val="0"/>
        <w:jc w:val="center"/>
        <w:outlineLvl w:val="0"/>
        <w:rPr>
          <w:rFonts w:ascii="Arial" w:hAnsi="Arial" w:cs="Arial"/>
          <w:b/>
          <w:bCs/>
          <w:caps/>
        </w:rPr>
      </w:pPr>
      <w:r w:rsidRPr="00775BA4">
        <w:rPr>
          <w:rFonts w:ascii="Arial" w:hAnsi="Arial" w:cs="Arial"/>
          <w:b/>
          <w:bCs/>
          <w:caps/>
        </w:rPr>
        <w:t>решение</w:t>
      </w:r>
    </w:p>
    <w:p w:rsidR="00D2318C" w:rsidRPr="00775BA4" w:rsidRDefault="00D2318C" w:rsidP="00D2318C">
      <w:pPr>
        <w:snapToGrid w:val="0"/>
        <w:rPr>
          <w:rFonts w:ascii="Arial" w:hAnsi="Arial" w:cs="Arial"/>
          <w:b/>
          <w:bCs/>
        </w:rPr>
      </w:pPr>
      <w:r w:rsidRPr="00775BA4">
        <w:rPr>
          <w:rFonts w:ascii="Arial" w:hAnsi="Arial" w:cs="Arial"/>
          <w:b/>
          <w:bCs/>
        </w:rPr>
        <w:t xml:space="preserve">   </w:t>
      </w:r>
    </w:p>
    <w:p w:rsidR="00D2318C" w:rsidRPr="00775BA4" w:rsidRDefault="00D2318C" w:rsidP="00D2318C">
      <w:pPr>
        <w:snapToGrid w:val="0"/>
        <w:rPr>
          <w:rFonts w:ascii="Arial" w:hAnsi="Arial" w:cs="Arial"/>
          <w:b/>
        </w:rPr>
      </w:pPr>
      <w:r w:rsidRPr="00775BA4">
        <w:rPr>
          <w:rFonts w:ascii="Arial" w:hAnsi="Arial" w:cs="Arial"/>
          <w:b/>
        </w:rPr>
        <w:t xml:space="preserve">10.05.2023    </w:t>
      </w:r>
      <w:r w:rsidRPr="00775BA4">
        <w:rPr>
          <w:rFonts w:ascii="Arial" w:hAnsi="Arial" w:cs="Arial"/>
          <w:b/>
        </w:rPr>
        <w:tab/>
      </w:r>
      <w:r w:rsidRPr="00775BA4">
        <w:rPr>
          <w:rFonts w:ascii="Arial" w:hAnsi="Arial" w:cs="Arial"/>
          <w:b/>
        </w:rPr>
        <w:tab/>
      </w:r>
      <w:r w:rsidRPr="00775BA4">
        <w:rPr>
          <w:rFonts w:ascii="Arial" w:hAnsi="Arial" w:cs="Arial"/>
          <w:b/>
        </w:rPr>
        <w:tab/>
      </w:r>
      <w:r w:rsidRPr="00775BA4">
        <w:rPr>
          <w:rFonts w:ascii="Arial" w:hAnsi="Arial" w:cs="Arial"/>
          <w:b/>
        </w:rPr>
        <w:tab/>
      </w:r>
      <w:r w:rsidRPr="00775BA4">
        <w:rPr>
          <w:rFonts w:ascii="Arial" w:hAnsi="Arial" w:cs="Arial"/>
          <w:b/>
        </w:rPr>
        <w:tab/>
      </w:r>
      <w:r w:rsidRPr="00775BA4">
        <w:rPr>
          <w:rFonts w:ascii="Arial" w:hAnsi="Arial" w:cs="Arial"/>
          <w:b/>
        </w:rPr>
        <w:tab/>
      </w:r>
      <w:r w:rsidRPr="00775BA4">
        <w:rPr>
          <w:rFonts w:ascii="Arial" w:hAnsi="Arial" w:cs="Arial"/>
          <w:b/>
        </w:rPr>
        <w:tab/>
      </w:r>
      <w:r w:rsidRPr="00775BA4">
        <w:rPr>
          <w:rFonts w:ascii="Arial" w:hAnsi="Arial" w:cs="Arial"/>
          <w:b/>
        </w:rPr>
        <w:tab/>
        <w:t>№ 11</w:t>
      </w:r>
    </w:p>
    <w:p w:rsidR="00D2318C" w:rsidRPr="00775BA4" w:rsidRDefault="00D2318C" w:rsidP="00D2318C">
      <w:pPr>
        <w:snapToGrid w:val="0"/>
        <w:jc w:val="center"/>
        <w:rPr>
          <w:rFonts w:ascii="Arial" w:hAnsi="Arial" w:cs="Arial"/>
          <w:b/>
        </w:rPr>
      </w:pPr>
      <w:r w:rsidRPr="00775BA4">
        <w:rPr>
          <w:rFonts w:ascii="Arial" w:hAnsi="Arial" w:cs="Arial"/>
          <w:b/>
        </w:rPr>
        <w:t xml:space="preserve">с. </w:t>
      </w:r>
      <w:proofErr w:type="spellStart"/>
      <w:r w:rsidRPr="00775BA4">
        <w:rPr>
          <w:rFonts w:ascii="Arial" w:hAnsi="Arial" w:cs="Arial"/>
          <w:b/>
        </w:rPr>
        <w:t>Хайрюзовка</w:t>
      </w:r>
      <w:proofErr w:type="spellEnd"/>
    </w:p>
    <w:p w:rsidR="00D2318C" w:rsidRPr="00775BA4" w:rsidRDefault="00D2318C" w:rsidP="00D2318C">
      <w:pPr>
        <w:snapToGrid w:val="0"/>
        <w:jc w:val="center"/>
        <w:rPr>
          <w:rFonts w:ascii="Arial" w:hAnsi="Arial" w:cs="Arial"/>
        </w:rPr>
      </w:pPr>
    </w:p>
    <w:p w:rsidR="00D2318C" w:rsidRDefault="00D2318C" w:rsidP="00D2318C">
      <w:pPr>
        <w:shd w:val="clear" w:color="auto" w:fill="FFFFFF"/>
        <w:tabs>
          <w:tab w:val="left" w:pos="9497"/>
        </w:tabs>
        <w:jc w:val="center"/>
        <w:rPr>
          <w:rFonts w:ascii="Arial" w:hAnsi="Arial" w:cs="Arial"/>
          <w:b/>
        </w:rPr>
      </w:pPr>
      <w:r w:rsidRPr="00775BA4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Pr="00775BA4">
        <w:rPr>
          <w:rFonts w:ascii="Arial" w:hAnsi="Arial" w:cs="Arial"/>
          <w:b/>
        </w:rPr>
        <w:t>Хайрюзовского</w:t>
      </w:r>
      <w:proofErr w:type="spellEnd"/>
      <w:r w:rsidRPr="00775BA4">
        <w:rPr>
          <w:rFonts w:ascii="Arial" w:hAnsi="Arial" w:cs="Arial"/>
          <w:b/>
        </w:rPr>
        <w:t xml:space="preserve"> сельского Совета депутатов </w:t>
      </w:r>
    </w:p>
    <w:p w:rsidR="00D2318C" w:rsidRDefault="00D2318C" w:rsidP="00D2318C">
      <w:pPr>
        <w:shd w:val="clear" w:color="auto" w:fill="FFFFFF"/>
        <w:tabs>
          <w:tab w:val="left" w:pos="9497"/>
        </w:tabs>
        <w:jc w:val="center"/>
        <w:rPr>
          <w:rFonts w:ascii="Arial" w:hAnsi="Arial" w:cs="Arial"/>
          <w:b/>
        </w:rPr>
      </w:pPr>
      <w:r w:rsidRPr="00775BA4">
        <w:rPr>
          <w:rFonts w:ascii="Arial" w:hAnsi="Arial" w:cs="Arial"/>
          <w:b/>
        </w:rPr>
        <w:t xml:space="preserve">от 28.03.2019 № 8 «Об утверждении Правил благоустройства на территории  муниципального образования </w:t>
      </w:r>
      <w:proofErr w:type="spellStart"/>
      <w:r w:rsidRPr="00775BA4">
        <w:rPr>
          <w:rFonts w:ascii="Arial" w:hAnsi="Arial" w:cs="Arial"/>
          <w:b/>
        </w:rPr>
        <w:t>Хайрюзовский</w:t>
      </w:r>
      <w:proofErr w:type="spellEnd"/>
      <w:r w:rsidRPr="00775BA4">
        <w:rPr>
          <w:rFonts w:ascii="Arial" w:hAnsi="Arial" w:cs="Arial"/>
          <w:b/>
        </w:rPr>
        <w:t xml:space="preserve"> сельсовет </w:t>
      </w:r>
    </w:p>
    <w:p w:rsidR="00D2318C" w:rsidRPr="00775BA4" w:rsidRDefault="00D2318C" w:rsidP="00D2318C">
      <w:pPr>
        <w:shd w:val="clear" w:color="auto" w:fill="FFFFFF"/>
        <w:tabs>
          <w:tab w:val="left" w:pos="9497"/>
        </w:tabs>
        <w:jc w:val="center"/>
        <w:rPr>
          <w:rFonts w:ascii="Arial" w:hAnsi="Arial" w:cs="Arial"/>
          <w:b/>
        </w:rPr>
      </w:pPr>
      <w:r w:rsidRPr="00775BA4">
        <w:rPr>
          <w:rFonts w:ascii="Arial" w:hAnsi="Arial" w:cs="Arial"/>
          <w:b/>
        </w:rPr>
        <w:t>Троицкого района Алтайского края»</w:t>
      </w:r>
    </w:p>
    <w:p w:rsidR="00D2318C" w:rsidRPr="00775BA4" w:rsidRDefault="00D2318C" w:rsidP="00D2318C">
      <w:pPr>
        <w:shd w:val="clear" w:color="auto" w:fill="FFFFFF"/>
        <w:tabs>
          <w:tab w:val="left" w:pos="9497"/>
        </w:tabs>
        <w:jc w:val="center"/>
        <w:rPr>
          <w:rFonts w:ascii="Arial" w:hAnsi="Arial" w:cs="Arial"/>
        </w:rPr>
      </w:pPr>
    </w:p>
    <w:p w:rsidR="00D2318C" w:rsidRPr="00775BA4" w:rsidRDefault="00D2318C" w:rsidP="00D2318C">
      <w:pPr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 xml:space="preserve">Руководствуясь Федеральным Законом от 6 октября 2003 года № 131 - ФЗ «Об общих принципах организации местного самоуправления в Российской Федерации», в соответствии со статьей 13 Федерального закона от 27.12.2018 № 498-ФЗ «"Об ответственном обращении с животными и о внесении изменений в отдельные законодательные акты Российской Федерации",  </w:t>
      </w:r>
      <w:proofErr w:type="spellStart"/>
      <w:r w:rsidRPr="00775BA4">
        <w:rPr>
          <w:rFonts w:ascii="Arial" w:hAnsi="Arial" w:cs="Arial"/>
        </w:rPr>
        <w:t>Хайрюзовский</w:t>
      </w:r>
      <w:proofErr w:type="spellEnd"/>
      <w:r w:rsidRPr="00775BA4">
        <w:rPr>
          <w:rFonts w:ascii="Arial" w:hAnsi="Arial" w:cs="Arial"/>
        </w:rPr>
        <w:t xml:space="preserve"> сельский Совет депутатов </w:t>
      </w:r>
    </w:p>
    <w:p w:rsidR="00D2318C" w:rsidRPr="00775BA4" w:rsidRDefault="00D2318C" w:rsidP="00D2318C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2318C" w:rsidRPr="00775BA4" w:rsidRDefault="00D2318C" w:rsidP="00D2318C">
      <w:pPr>
        <w:shd w:val="clear" w:color="auto" w:fill="FFFFFF"/>
        <w:ind w:firstLine="708"/>
        <w:jc w:val="center"/>
        <w:rPr>
          <w:rFonts w:ascii="Arial" w:hAnsi="Arial" w:cs="Arial"/>
        </w:rPr>
      </w:pPr>
      <w:r w:rsidRPr="00775BA4">
        <w:rPr>
          <w:rFonts w:ascii="Arial" w:hAnsi="Arial" w:cs="Arial"/>
        </w:rPr>
        <w:t>РЕШИЛ:</w:t>
      </w:r>
    </w:p>
    <w:p w:rsidR="00D2318C" w:rsidRPr="00775BA4" w:rsidRDefault="00D2318C" w:rsidP="00D2318C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2318C" w:rsidRPr="00775BA4" w:rsidRDefault="00D2318C" w:rsidP="00D2318C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100"/>
        <w:ind w:left="0"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 xml:space="preserve">Внести в решение </w:t>
      </w:r>
      <w:proofErr w:type="spellStart"/>
      <w:r w:rsidRPr="00775BA4">
        <w:rPr>
          <w:rFonts w:ascii="Arial" w:hAnsi="Arial" w:cs="Arial"/>
        </w:rPr>
        <w:t>Хайрюзовского</w:t>
      </w:r>
      <w:proofErr w:type="spellEnd"/>
      <w:r w:rsidRPr="00775BA4">
        <w:rPr>
          <w:rFonts w:ascii="Arial" w:hAnsi="Arial" w:cs="Arial"/>
        </w:rPr>
        <w:t xml:space="preserve"> сельского Совета депутатов от 28.03.2019 № 8 «Об утверждении Правил благоустройства на территории  муниципального образования </w:t>
      </w:r>
      <w:proofErr w:type="spellStart"/>
      <w:r w:rsidRPr="00775BA4">
        <w:rPr>
          <w:rFonts w:ascii="Arial" w:hAnsi="Arial" w:cs="Arial"/>
        </w:rPr>
        <w:t>Хайрюзовский</w:t>
      </w:r>
      <w:proofErr w:type="spellEnd"/>
      <w:r w:rsidRPr="00775BA4">
        <w:rPr>
          <w:rFonts w:ascii="Arial" w:hAnsi="Arial" w:cs="Arial"/>
        </w:rPr>
        <w:t xml:space="preserve"> сельсовет Троицкого района Алтайского края» следующие дополнения: </w:t>
      </w:r>
    </w:p>
    <w:p w:rsidR="00D2318C" w:rsidRPr="00775BA4" w:rsidRDefault="00D2318C" w:rsidP="00D2318C"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="100" w:after="100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>раздел 17 дополнить пунктом 17.5. следующего содержания: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>«17.5.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</w:r>
      <w:proofErr w:type="gramStart"/>
      <w:r w:rsidRPr="00775BA4">
        <w:rPr>
          <w:rFonts w:ascii="Arial" w:hAnsi="Arial" w:cs="Arial"/>
        </w:rPr>
        <w:t>.»;</w:t>
      </w:r>
    </w:p>
    <w:p w:rsidR="00D2318C" w:rsidRPr="00775BA4" w:rsidRDefault="00D2318C" w:rsidP="00D2318C">
      <w:pPr>
        <w:numPr>
          <w:ilvl w:val="0"/>
          <w:numId w:val="2"/>
        </w:numPr>
        <w:snapToGrid w:val="0"/>
        <w:spacing w:before="100" w:after="100"/>
        <w:rPr>
          <w:rFonts w:ascii="Arial" w:hAnsi="Arial" w:cs="Arial"/>
        </w:rPr>
      </w:pPr>
      <w:proofErr w:type="gramEnd"/>
      <w:r w:rsidRPr="00775BA4">
        <w:rPr>
          <w:rFonts w:ascii="Arial" w:hAnsi="Arial" w:cs="Arial"/>
        </w:rPr>
        <w:t>раздел 17 дополнить пунктом 17.6. следующего содержания: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>«17.6.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>1.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помещениях общего пользования многоквартирных домов, во дворах таких домов, на детских и спортивных площадках;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D2318C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>2.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proofErr w:type="gramStart"/>
      <w:r w:rsidRPr="00775BA4">
        <w:rPr>
          <w:rFonts w:ascii="Arial" w:hAnsi="Arial" w:cs="Arial"/>
        </w:rPr>
        <w:t>.»;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proofErr w:type="gramEnd"/>
      <w:r w:rsidRPr="00775BA4">
        <w:rPr>
          <w:rFonts w:ascii="Arial" w:hAnsi="Arial" w:cs="Arial"/>
        </w:rPr>
        <w:t>3) раздел 17 дополнить пунктом 17.7. следующего содержания: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lastRenderedPageBreak/>
        <w:t>«17.7. Дополнительные требования к содержанию домашних животных, в том числе к их выгулу, на территории Алтайского края  утверждены постановлением Правительства Алтайского края от 28.04.2023 № 140.».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>2. Настоящее решение обнародовать в установленном порядке.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 xml:space="preserve">3. </w:t>
      </w:r>
      <w:proofErr w:type="gramStart"/>
      <w:r w:rsidRPr="00775BA4">
        <w:rPr>
          <w:rFonts w:ascii="Arial" w:hAnsi="Arial" w:cs="Arial"/>
        </w:rPr>
        <w:t>Контроль за</w:t>
      </w:r>
      <w:proofErr w:type="gramEnd"/>
      <w:r w:rsidRPr="00775BA4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социальным вопросам и самоуправлению (</w:t>
      </w:r>
      <w:proofErr w:type="spellStart"/>
      <w:r w:rsidRPr="00775BA4">
        <w:rPr>
          <w:rFonts w:ascii="Arial" w:hAnsi="Arial" w:cs="Arial"/>
        </w:rPr>
        <w:t>Эйсфельд</w:t>
      </w:r>
      <w:proofErr w:type="spellEnd"/>
      <w:r w:rsidRPr="00775BA4">
        <w:rPr>
          <w:rFonts w:ascii="Arial" w:hAnsi="Arial" w:cs="Arial"/>
        </w:rPr>
        <w:t xml:space="preserve"> Н.И.).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D2318C" w:rsidRPr="00775BA4" w:rsidRDefault="00D2318C" w:rsidP="00D2318C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 xml:space="preserve">Глава </w:t>
      </w:r>
      <w:proofErr w:type="spellStart"/>
      <w:r w:rsidRPr="00775BA4">
        <w:rPr>
          <w:rFonts w:ascii="Arial" w:hAnsi="Arial" w:cs="Arial"/>
        </w:rPr>
        <w:t>Хайрюзовского</w:t>
      </w:r>
      <w:proofErr w:type="spellEnd"/>
      <w:r w:rsidRPr="00775BA4">
        <w:rPr>
          <w:rFonts w:ascii="Arial" w:hAnsi="Arial" w:cs="Arial"/>
        </w:rPr>
        <w:t xml:space="preserve"> сельсовета                                                   </w:t>
      </w:r>
      <w:r w:rsidRPr="00775BA4">
        <w:rPr>
          <w:rFonts w:ascii="Arial" w:hAnsi="Arial" w:cs="Arial"/>
        </w:rPr>
        <w:tab/>
        <w:t>М.Э. Гербер </w:t>
      </w:r>
    </w:p>
    <w:p w:rsidR="00D2318C" w:rsidRPr="00775BA4" w:rsidRDefault="00D2318C" w:rsidP="00D2318C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D2318C" w:rsidRPr="00775BA4" w:rsidRDefault="00D2318C" w:rsidP="00D231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2318C" w:rsidRPr="00775BA4" w:rsidRDefault="00D2318C" w:rsidP="00D2318C">
      <w:pPr>
        <w:snapToGrid w:val="0"/>
        <w:spacing w:before="100" w:after="100"/>
        <w:rPr>
          <w:szCs w:val="32"/>
        </w:rPr>
      </w:pPr>
    </w:p>
    <w:p w:rsidR="00D2318C" w:rsidRDefault="00D2318C" w:rsidP="00D2318C"/>
    <w:p w:rsidR="0059045B" w:rsidRDefault="0059045B">
      <w:bookmarkStart w:id="0" w:name="_GoBack"/>
      <w:bookmarkEnd w:id="0"/>
    </w:p>
    <w:sectPr w:rsidR="0059045B" w:rsidSect="008B4959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E6F"/>
    <w:multiLevelType w:val="hybridMultilevel"/>
    <w:tmpl w:val="BD0AB366"/>
    <w:lvl w:ilvl="0" w:tplc="FA9AAFE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4435"/>
    <w:multiLevelType w:val="hybridMultilevel"/>
    <w:tmpl w:val="92E844C6"/>
    <w:lvl w:ilvl="0" w:tplc="AC9097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B"/>
    <w:rsid w:val="0059045B"/>
    <w:rsid w:val="00D2318C"/>
    <w:rsid w:val="00D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2023-05-17T08:54:00Z</dcterms:created>
  <dcterms:modified xsi:type="dcterms:W3CDTF">2023-05-17T08:55:00Z</dcterms:modified>
</cp:coreProperties>
</file>